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F2" w:rsidRPr="001B2A27" w:rsidRDefault="001B2A27" w:rsidP="001B2A27">
      <w:pPr>
        <w:jc w:val="center"/>
        <w:rPr>
          <w:sz w:val="96"/>
        </w:rPr>
      </w:pPr>
      <w:bookmarkStart w:id="0" w:name="_GoBack"/>
      <w:bookmarkEnd w:id="0"/>
      <w:r w:rsidRPr="001B2A27">
        <w:rPr>
          <w:sz w:val="96"/>
        </w:rPr>
        <w:t>Nyílt jogszakkör</w:t>
      </w:r>
    </w:p>
    <w:p w:rsidR="001B2A27" w:rsidRPr="001B2A27" w:rsidRDefault="001B2A27" w:rsidP="001B2A27">
      <w:pPr>
        <w:jc w:val="center"/>
        <w:rPr>
          <w:sz w:val="56"/>
        </w:rPr>
      </w:pPr>
      <w:r w:rsidRPr="001B2A27">
        <w:rPr>
          <w:b/>
          <w:sz w:val="144"/>
        </w:rPr>
        <w:t xml:space="preserve">Prof. Stephen F. Smith </w:t>
      </w:r>
      <w:r w:rsidRPr="001B2A27">
        <w:rPr>
          <w:sz w:val="56"/>
        </w:rPr>
        <w:t xml:space="preserve">(University of </w:t>
      </w:r>
      <w:proofErr w:type="spellStart"/>
      <w:r w:rsidRPr="001B2A27">
        <w:rPr>
          <w:sz w:val="56"/>
        </w:rPr>
        <w:t>Notre</w:t>
      </w:r>
      <w:proofErr w:type="spellEnd"/>
      <w:r w:rsidRPr="001B2A27">
        <w:rPr>
          <w:sz w:val="56"/>
        </w:rPr>
        <w:t xml:space="preserve"> Dame, IN, USA) vezetésével</w:t>
      </w:r>
    </w:p>
    <w:p w:rsidR="001B2A27" w:rsidRPr="001B2A27" w:rsidRDefault="001B2A27" w:rsidP="001B2A27">
      <w:pPr>
        <w:jc w:val="center"/>
        <w:rPr>
          <w:sz w:val="96"/>
        </w:rPr>
      </w:pPr>
      <w:proofErr w:type="gramStart"/>
      <w:r w:rsidRPr="001B2A27">
        <w:rPr>
          <w:sz w:val="96"/>
        </w:rPr>
        <w:t>az</w:t>
      </w:r>
      <w:proofErr w:type="gramEnd"/>
      <w:r w:rsidRPr="001B2A27">
        <w:rPr>
          <w:sz w:val="96"/>
        </w:rPr>
        <w:t xml:space="preserve"> Egyesült Államok büntetőjogáról</w:t>
      </w:r>
    </w:p>
    <w:p w:rsidR="001B2A27" w:rsidRPr="001B2A27" w:rsidRDefault="001B2A27" w:rsidP="001B2A27">
      <w:pPr>
        <w:jc w:val="center"/>
        <w:rPr>
          <w:sz w:val="34"/>
          <w:szCs w:val="34"/>
        </w:rPr>
      </w:pPr>
      <w:r w:rsidRPr="001B2A27">
        <w:rPr>
          <w:sz w:val="34"/>
          <w:szCs w:val="34"/>
        </w:rPr>
        <w:t>Szeretettel várunk minden érde</w:t>
      </w:r>
      <w:r w:rsidR="008A2758">
        <w:rPr>
          <w:sz w:val="34"/>
          <w:szCs w:val="34"/>
        </w:rPr>
        <w:t>klődőt hétfőn (2017. nov. 27</w:t>
      </w:r>
      <w:r w:rsidRPr="001B2A27">
        <w:rPr>
          <w:sz w:val="34"/>
          <w:szCs w:val="34"/>
        </w:rPr>
        <w:t>) 15.15-kor az Asztrik-terembe.</w:t>
      </w:r>
    </w:p>
    <w:p w:rsidR="001B2A27" w:rsidRDefault="001B2A27" w:rsidP="001B2A27">
      <w:pPr>
        <w:rPr>
          <w:sz w:val="34"/>
          <w:szCs w:val="34"/>
        </w:rPr>
      </w:pPr>
    </w:p>
    <w:p w:rsidR="00F61DA5" w:rsidRPr="001B2A27" w:rsidRDefault="00F61DA5" w:rsidP="001B2A27">
      <w:pPr>
        <w:rPr>
          <w:sz w:val="34"/>
          <w:szCs w:val="34"/>
        </w:rPr>
      </w:pPr>
    </w:p>
    <w:p w:rsidR="001B2A27" w:rsidRPr="00F61DA5" w:rsidRDefault="001B2A27" w:rsidP="00F61DA5">
      <w:pPr>
        <w:jc w:val="both"/>
        <w:rPr>
          <w:sz w:val="27"/>
          <w:szCs w:val="27"/>
        </w:rPr>
      </w:pPr>
      <w:r w:rsidRPr="00F61DA5">
        <w:rPr>
          <w:sz w:val="27"/>
          <w:szCs w:val="27"/>
        </w:rPr>
        <w:t xml:space="preserve">Stephen F. Smith 2009-től tanít a </w:t>
      </w:r>
      <w:proofErr w:type="spellStart"/>
      <w:r w:rsidRPr="00F61DA5">
        <w:rPr>
          <w:sz w:val="27"/>
          <w:szCs w:val="27"/>
        </w:rPr>
        <w:t>Notre</w:t>
      </w:r>
      <w:proofErr w:type="spellEnd"/>
      <w:r w:rsidRPr="00F61DA5">
        <w:rPr>
          <w:sz w:val="27"/>
          <w:szCs w:val="27"/>
        </w:rPr>
        <w:t xml:space="preserve"> Dame Egyetem Jogi Karán (Law </w:t>
      </w:r>
      <w:proofErr w:type="spellStart"/>
      <w:r w:rsidRPr="00F61DA5">
        <w:rPr>
          <w:sz w:val="27"/>
          <w:szCs w:val="27"/>
        </w:rPr>
        <w:t>School</w:t>
      </w:r>
      <w:proofErr w:type="spellEnd"/>
      <w:r w:rsidRPr="00F61DA5">
        <w:rPr>
          <w:sz w:val="27"/>
          <w:szCs w:val="27"/>
        </w:rPr>
        <w:t xml:space="preserve">) büntetőjogot és büntető eljárásjogot. Korábban </w:t>
      </w:r>
      <w:proofErr w:type="spellStart"/>
      <w:r w:rsidRPr="00F61DA5">
        <w:rPr>
          <w:sz w:val="27"/>
          <w:szCs w:val="27"/>
        </w:rPr>
        <w:t>Clarence</w:t>
      </w:r>
      <w:proofErr w:type="spellEnd"/>
      <w:r w:rsidRPr="00F61DA5">
        <w:rPr>
          <w:sz w:val="27"/>
          <w:szCs w:val="27"/>
        </w:rPr>
        <w:t xml:space="preserve"> Thomas legfelsőbb </w:t>
      </w:r>
      <w:proofErr w:type="spellStart"/>
      <w:r w:rsidRPr="00F61DA5">
        <w:rPr>
          <w:sz w:val="27"/>
          <w:szCs w:val="27"/>
        </w:rPr>
        <w:t>bírának</w:t>
      </w:r>
      <w:proofErr w:type="spellEnd"/>
      <w:r w:rsidRPr="00F61DA5">
        <w:rPr>
          <w:sz w:val="27"/>
          <w:szCs w:val="27"/>
        </w:rPr>
        <w:t xml:space="preserve"> volt gyakornoka. Részt vett a képviselőház különböző </w:t>
      </w:r>
      <w:proofErr w:type="gramStart"/>
      <w:r w:rsidRPr="00F61DA5">
        <w:rPr>
          <w:sz w:val="27"/>
          <w:szCs w:val="27"/>
        </w:rPr>
        <w:t>ad hoc</w:t>
      </w:r>
      <w:proofErr w:type="gramEnd"/>
      <w:r w:rsidRPr="00F61DA5">
        <w:rPr>
          <w:sz w:val="27"/>
          <w:szCs w:val="27"/>
        </w:rPr>
        <w:t xml:space="preserve"> vizsgálóbizottságaiban is (Iráni fegyverek boszniai eladásának ügye). </w:t>
      </w:r>
      <w:r w:rsidR="00F61DA5" w:rsidRPr="00F61DA5">
        <w:rPr>
          <w:sz w:val="27"/>
          <w:szCs w:val="27"/>
        </w:rPr>
        <w:t xml:space="preserve">Az előadást a PPKE Jog- és Államtudományi Kara szervezésének köszönjük.  </w:t>
      </w:r>
    </w:p>
    <w:p w:rsidR="001B2A27" w:rsidRDefault="001B2A27"/>
    <w:sectPr w:rsidR="001B2A27" w:rsidSect="001B2A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27"/>
    <w:rsid w:val="001B2A27"/>
    <w:rsid w:val="00243DB5"/>
    <w:rsid w:val="00617398"/>
    <w:rsid w:val="0063211B"/>
    <w:rsid w:val="008A2758"/>
    <w:rsid w:val="00A54D46"/>
    <w:rsid w:val="00F120F2"/>
    <w:rsid w:val="00F6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C22BD-5663-4929-8D8A-8C7D8899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Juhász-Laczik Albin</dc:creator>
  <cp:keywords/>
  <dc:description/>
  <cp:lastModifiedBy>Barcza István</cp:lastModifiedBy>
  <cp:revision>2</cp:revision>
  <cp:lastPrinted>2017-11-26T15:23:00Z</cp:lastPrinted>
  <dcterms:created xsi:type="dcterms:W3CDTF">2017-11-27T08:19:00Z</dcterms:created>
  <dcterms:modified xsi:type="dcterms:W3CDTF">2017-11-27T08:19:00Z</dcterms:modified>
</cp:coreProperties>
</file>